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EF5FA" w14:textId="38AA7350" w:rsidR="005D564A" w:rsidRDefault="005D564A" w:rsidP="005D564A">
      <w:pPr>
        <w:rPr>
          <w:rFonts w:cs="ＭＳ Ｐゴシック"/>
          <w:color w:val="FF0000"/>
          <w:sz w:val="20"/>
          <w:szCs w:val="20"/>
        </w:rPr>
      </w:pPr>
      <w:r>
        <w:rPr>
          <w:rFonts w:cs="ＭＳ Ｐゴシック" w:hint="eastAsia"/>
          <w:color w:val="FF0000"/>
          <w:sz w:val="20"/>
          <w:szCs w:val="20"/>
        </w:rPr>
        <w:t>グループワークの流れは以下の通り</w:t>
      </w:r>
    </w:p>
    <w:p w14:paraId="177F6020" w14:textId="77777777" w:rsidR="005D564A" w:rsidRDefault="005D564A" w:rsidP="005D564A">
      <w:pPr>
        <w:pStyle w:val="a9"/>
        <w:numPr>
          <w:ilvl w:val="0"/>
          <w:numId w:val="1"/>
        </w:numPr>
        <w:contextualSpacing w:val="0"/>
        <w:rPr>
          <w:rFonts w:cs="ＭＳ Ｐゴシック"/>
          <w:color w:val="FF0000"/>
          <w:sz w:val="20"/>
          <w:szCs w:val="20"/>
        </w:rPr>
      </w:pPr>
      <w:r>
        <w:rPr>
          <w:rFonts w:cs="ＭＳ Ｐゴシック" w:hint="eastAsia"/>
          <w:color w:val="FF0000"/>
          <w:sz w:val="20"/>
          <w:szCs w:val="20"/>
        </w:rPr>
        <w:t>1グループ6人に分かれる。</w:t>
      </w:r>
    </w:p>
    <w:p w14:paraId="0C97591C" w14:textId="54A9A2A2" w:rsidR="005D564A" w:rsidRDefault="005D564A" w:rsidP="005D564A">
      <w:pPr>
        <w:pStyle w:val="a9"/>
        <w:numPr>
          <w:ilvl w:val="0"/>
          <w:numId w:val="1"/>
        </w:numPr>
        <w:contextualSpacing w:val="0"/>
        <w:rPr>
          <w:rFonts w:cs="ＭＳ Ｐゴシック"/>
          <w:color w:val="FF0000"/>
          <w:sz w:val="20"/>
          <w:szCs w:val="20"/>
        </w:rPr>
      </w:pPr>
      <w:r>
        <w:rPr>
          <w:rFonts w:cs="ＭＳ Ｐゴシック" w:hint="eastAsia"/>
          <w:color w:val="FF0000"/>
          <w:sz w:val="20"/>
          <w:szCs w:val="20"/>
        </w:rPr>
        <w:t>投稿のテーマとなる</w:t>
      </w:r>
      <w:r w:rsidR="00240799">
        <w:rPr>
          <w:rFonts w:cs="ＭＳ Ｐゴシック" w:hint="eastAsia"/>
          <w:color w:val="FF0000"/>
          <w:sz w:val="20"/>
          <w:szCs w:val="20"/>
        </w:rPr>
        <w:t>まち</w:t>
      </w:r>
      <w:r>
        <w:rPr>
          <w:rFonts w:cs="ＭＳ Ｐゴシック" w:hint="eastAsia"/>
          <w:color w:val="FF0000"/>
          <w:sz w:val="20"/>
          <w:szCs w:val="20"/>
        </w:rPr>
        <w:t>の魅力を司会者が提示する。</w:t>
      </w:r>
    </w:p>
    <w:p w14:paraId="25424477" w14:textId="77777777" w:rsidR="005D564A" w:rsidRDefault="005D564A" w:rsidP="005D564A">
      <w:pPr>
        <w:pStyle w:val="a9"/>
        <w:numPr>
          <w:ilvl w:val="0"/>
          <w:numId w:val="1"/>
        </w:numPr>
        <w:contextualSpacing w:val="0"/>
        <w:rPr>
          <w:rFonts w:cs="ＭＳ Ｐゴシック"/>
          <w:color w:val="FF0000"/>
          <w:sz w:val="20"/>
          <w:szCs w:val="20"/>
        </w:rPr>
      </w:pPr>
      <w:r>
        <w:rPr>
          <w:rFonts w:cs="ＭＳ Ｐゴシック" w:hint="eastAsia"/>
          <w:color w:val="FF0000"/>
          <w:sz w:val="20"/>
          <w:szCs w:val="20"/>
        </w:rPr>
        <w:t>提示されたテーマに沿って、Instagramを利用して一グループにつき一投稿する。</w:t>
      </w:r>
    </w:p>
    <w:p w14:paraId="7A495308" w14:textId="77777777" w:rsidR="005D564A" w:rsidRDefault="005D564A" w:rsidP="005D564A">
      <w:pPr>
        <w:pStyle w:val="a9"/>
        <w:numPr>
          <w:ilvl w:val="0"/>
          <w:numId w:val="1"/>
        </w:numPr>
        <w:contextualSpacing w:val="0"/>
        <w:rPr>
          <w:rFonts w:cs="ＭＳ Ｐゴシック"/>
          <w:color w:val="FF0000"/>
          <w:sz w:val="20"/>
          <w:szCs w:val="20"/>
        </w:rPr>
      </w:pPr>
      <w:r>
        <w:rPr>
          <w:rFonts w:cs="ＭＳ Ｐゴシック" w:hint="eastAsia"/>
          <w:color w:val="FF0000"/>
          <w:sz w:val="20"/>
          <w:szCs w:val="20"/>
        </w:rPr>
        <w:t>スクリーンにて各グループの投稿を順番に発表し、講演者と各グループが採点する。</w:t>
      </w:r>
    </w:p>
    <w:p w14:paraId="6A0356E2" w14:textId="77777777" w:rsidR="005D564A" w:rsidRDefault="005D564A" w:rsidP="005D564A">
      <w:pPr>
        <w:pStyle w:val="a9"/>
        <w:numPr>
          <w:ilvl w:val="1"/>
          <w:numId w:val="1"/>
        </w:numPr>
        <w:contextualSpacing w:val="0"/>
        <w:rPr>
          <w:rFonts w:cs="ＭＳ Ｐゴシック"/>
          <w:color w:val="FF0000"/>
          <w:sz w:val="20"/>
          <w:szCs w:val="20"/>
        </w:rPr>
      </w:pPr>
      <w:r>
        <w:rPr>
          <w:rFonts w:cs="ＭＳ Ｐゴシック" w:hint="eastAsia"/>
          <w:color w:val="FF0000"/>
          <w:sz w:val="20"/>
          <w:szCs w:val="20"/>
        </w:rPr>
        <w:t>選んだ写真、画像編集、文書、ハッシュタグ含め総合評価</w:t>
      </w:r>
    </w:p>
    <w:p w14:paraId="1D291B68" w14:textId="77777777" w:rsidR="005D564A" w:rsidRDefault="005D564A" w:rsidP="005D564A">
      <w:pPr>
        <w:pStyle w:val="a9"/>
        <w:numPr>
          <w:ilvl w:val="1"/>
          <w:numId w:val="1"/>
        </w:numPr>
        <w:contextualSpacing w:val="0"/>
        <w:rPr>
          <w:rFonts w:cs="ＭＳ Ｐゴシック"/>
          <w:color w:val="FF0000"/>
          <w:sz w:val="20"/>
          <w:szCs w:val="20"/>
        </w:rPr>
      </w:pPr>
      <w:r>
        <w:rPr>
          <w:rFonts w:cs="ＭＳ Ｐゴシック" w:hint="eastAsia"/>
          <w:color w:val="FF0000"/>
          <w:sz w:val="20"/>
          <w:szCs w:val="20"/>
        </w:rPr>
        <w:t>「いいね！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9B"/>
          </mc:Choice>
          <mc:Fallback>
            <w:t>💛</w:t>
          </mc:Fallback>
        </mc:AlternateContent>
      </w:r>
      <w:r>
        <w:rPr>
          <w:rFonts w:cs="ＭＳ Ｐゴシック" w:hint="eastAsia"/>
          <w:color w:val="FF0000"/>
          <w:sz w:val="20"/>
          <w:szCs w:val="20"/>
        </w:rPr>
        <w:t>」の数の合計を得点とする。一投稿に対して講演者は0いいね！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9B"/>
          </mc:Choice>
          <mc:Fallback>
            <w:t>💛</w:t>
          </mc:Fallback>
        </mc:AlternateContent>
      </w:r>
      <w:r>
        <w:rPr>
          <w:rFonts w:hint="eastAsia"/>
          <w:color w:val="FF0000"/>
          <w:sz w:val="20"/>
          <w:szCs w:val="20"/>
        </w:rPr>
        <w:t>～</w:t>
      </w:r>
      <w:r>
        <w:rPr>
          <w:rFonts w:cs="ＭＳ Ｐゴシック" w:hint="eastAsia"/>
          <w:color w:val="FF0000"/>
          <w:sz w:val="20"/>
          <w:szCs w:val="20"/>
        </w:rPr>
        <w:t>10いいね！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9B"/>
          </mc:Choice>
          <mc:Fallback>
            <w:t>💛</w:t>
          </mc:Fallback>
        </mc:AlternateContent>
      </w:r>
      <w:r>
        <w:rPr>
          <w:rFonts w:cs="ＭＳ Ｐゴシック" w:hint="eastAsia"/>
          <w:color w:val="FF0000"/>
          <w:sz w:val="20"/>
          <w:szCs w:val="20"/>
        </w:rPr>
        <w:t>の間で採点する。各グループは0いいね！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9B"/>
          </mc:Choice>
          <mc:Fallback>
            <w:t>💛</w:t>
          </mc:Fallback>
        </mc:AlternateContent>
      </w:r>
      <w:r>
        <w:rPr>
          <w:rFonts w:hint="eastAsia"/>
          <w:color w:val="FF0000"/>
          <w:sz w:val="20"/>
          <w:szCs w:val="20"/>
        </w:rPr>
        <w:t>または</w:t>
      </w:r>
      <w:r>
        <w:rPr>
          <w:rFonts w:cs="ＭＳ Ｐゴシック" w:hint="eastAsia"/>
          <w:color w:val="FF0000"/>
          <w:sz w:val="20"/>
          <w:szCs w:val="20"/>
        </w:rPr>
        <w:t>1いいね！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9B"/>
          </mc:Choice>
          <mc:Fallback>
            <w:t>💛</w:t>
          </mc:Fallback>
        </mc:AlternateContent>
      </w:r>
      <w:r>
        <w:rPr>
          <w:rFonts w:cs="ＭＳ Ｐゴシック" w:hint="eastAsia"/>
          <w:color w:val="FF0000"/>
          <w:sz w:val="20"/>
          <w:szCs w:val="20"/>
        </w:rPr>
        <w:t>のいずれかで採点する。</w:t>
      </w:r>
    </w:p>
    <w:p w14:paraId="70F77C35" w14:textId="77777777" w:rsidR="005D564A" w:rsidRDefault="005D564A" w:rsidP="005D564A">
      <w:pPr>
        <w:pStyle w:val="a9"/>
        <w:numPr>
          <w:ilvl w:val="0"/>
          <w:numId w:val="1"/>
        </w:numPr>
        <w:contextualSpacing w:val="0"/>
        <w:rPr>
          <w:rFonts w:cs="ＭＳ Ｐゴシック"/>
          <w:color w:val="FF0000"/>
          <w:sz w:val="20"/>
          <w:szCs w:val="20"/>
        </w:rPr>
      </w:pPr>
      <w:r>
        <w:rPr>
          <w:rFonts w:cs="ＭＳ Ｐゴシック" w:hint="eastAsia"/>
          <w:color w:val="FF0000"/>
          <w:sz w:val="20"/>
          <w:szCs w:val="20"/>
        </w:rPr>
        <w:t>結果発表</w:t>
      </w:r>
    </w:p>
    <w:p w14:paraId="6164F955" w14:textId="2FDF0CE0" w:rsidR="005D564A" w:rsidRDefault="005D564A" w:rsidP="005D564A">
      <w:pPr>
        <w:pStyle w:val="a9"/>
        <w:ind w:left="560"/>
        <w:rPr>
          <w:rFonts w:cs="ＭＳ Ｐゴシック"/>
          <w:color w:val="FF0000"/>
          <w:sz w:val="20"/>
          <w:szCs w:val="20"/>
        </w:rPr>
      </w:pPr>
      <w:r>
        <w:rPr>
          <w:rFonts w:cs="ＭＳ Ｐゴシック" w:hint="eastAsia"/>
          <w:color w:val="FF0000"/>
          <w:sz w:val="20"/>
          <w:szCs w:val="20"/>
        </w:rPr>
        <w:t>得点順に上位3グループを発表し、各講師に一言ずつコメントを</w:t>
      </w:r>
      <w:r w:rsidR="0014229A">
        <w:rPr>
          <w:rFonts w:cs="ＭＳ Ｐゴシック" w:hint="eastAsia"/>
          <w:color w:val="FF0000"/>
          <w:sz w:val="20"/>
          <w:szCs w:val="20"/>
        </w:rPr>
        <w:t>いただ</w:t>
      </w:r>
      <w:r>
        <w:rPr>
          <w:rFonts w:cs="ＭＳ Ｐゴシック" w:hint="eastAsia"/>
          <w:color w:val="FF0000"/>
          <w:sz w:val="20"/>
          <w:szCs w:val="20"/>
        </w:rPr>
        <w:t>く。</w:t>
      </w:r>
    </w:p>
    <w:p w14:paraId="1144A1B4" w14:textId="77777777" w:rsidR="003C7E41" w:rsidRPr="005D564A" w:rsidRDefault="003C7E41"/>
    <w:sectPr w:rsidR="003C7E41" w:rsidRPr="005D56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52E81" w14:textId="77777777" w:rsidR="001A7822" w:rsidRDefault="001A7822" w:rsidP="00240799">
      <w:r>
        <w:separator/>
      </w:r>
    </w:p>
  </w:endnote>
  <w:endnote w:type="continuationSeparator" w:id="0">
    <w:p w14:paraId="60FF5A9B" w14:textId="77777777" w:rsidR="001A7822" w:rsidRDefault="001A7822" w:rsidP="00240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B36B5" w14:textId="77777777" w:rsidR="001A7822" w:rsidRDefault="001A7822" w:rsidP="00240799">
      <w:r>
        <w:separator/>
      </w:r>
    </w:p>
  </w:footnote>
  <w:footnote w:type="continuationSeparator" w:id="0">
    <w:p w14:paraId="6C4ED35F" w14:textId="77777777" w:rsidR="001A7822" w:rsidRDefault="001A7822" w:rsidP="00240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30EFF"/>
    <w:multiLevelType w:val="hybridMultilevel"/>
    <w:tmpl w:val="BE80EA54"/>
    <w:lvl w:ilvl="0" w:tplc="FC0AC674">
      <w:start w:val="1"/>
      <w:numFmt w:val="decimalEnclosedCircle"/>
      <w:lvlText w:val="%1"/>
      <w:lvlJc w:val="left"/>
      <w:pPr>
        <w:ind w:left="560" w:hanging="360"/>
      </w:pPr>
    </w:lvl>
    <w:lvl w:ilvl="1" w:tplc="29E476CE">
      <w:start w:val="4"/>
      <w:numFmt w:val="bullet"/>
      <w:lvlText w:val="・"/>
      <w:lvlJc w:val="left"/>
      <w:pPr>
        <w:ind w:left="1000" w:hanging="360"/>
      </w:pPr>
      <w:rPr>
        <w:rFonts w:ascii="ＭＳ Ｐゴシック" w:eastAsia="ＭＳ Ｐゴシック" w:hAnsi="ＭＳ Ｐゴシック" w:cs="ＭＳ Ｐゴシック" w:hint="eastAsia"/>
      </w:rPr>
    </w:lvl>
    <w:lvl w:ilvl="2" w:tplc="04090011">
      <w:start w:val="1"/>
      <w:numFmt w:val="decimalEnclosedCircle"/>
      <w:lvlText w:val="%3"/>
      <w:lvlJc w:val="left"/>
      <w:pPr>
        <w:ind w:left="1520" w:hanging="440"/>
      </w:pPr>
    </w:lvl>
    <w:lvl w:ilvl="3" w:tplc="0409000F">
      <w:start w:val="1"/>
      <w:numFmt w:val="decimal"/>
      <w:lvlText w:val="%4."/>
      <w:lvlJc w:val="left"/>
      <w:pPr>
        <w:ind w:left="1960" w:hanging="440"/>
      </w:pPr>
    </w:lvl>
    <w:lvl w:ilvl="4" w:tplc="04090017">
      <w:start w:val="1"/>
      <w:numFmt w:val="aiueoFullWidth"/>
      <w:lvlText w:val="(%5)"/>
      <w:lvlJc w:val="left"/>
      <w:pPr>
        <w:ind w:left="2400" w:hanging="440"/>
      </w:pPr>
    </w:lvl>
    <w:lvl w:ilvl="5" w:tplc="04090011">
      <w:start w:val="1"/>
      <w:numFmt w:val="decimalEnclosedCircle"/>
      <w:lvlText w:val="%6"/>
      <w:lvlJc w:val="left"/>
      <w:pPr>
        <w:ind w:left="2840" w:hanging="440"/>
      </w:pPr>
    </w:lvl>
    <w:lvl w:ilvl="6" w:tplc="0409000F">
      <w:start w:val="1"/>
      <w:numFmt w:val="decimal"/>
      <w:lvlText w:val="%7."/>
      <w:lvlJc w:val="left"/>
      <w:pPr>
        <w:ind w:left="3280" w:hanging="440"/>
      </w:pPr>
    </w:lvl>
    <w:lvl w:ilvl="7" w:tplc="04090017">
      <w:start w:val="1"/>
      <w:numFmt w:val="aiueoFullWidth"/>
      <w:lvlText w:val="(%8)"/>
      <w:lvlJc w:val="left"/>
      <w:pPr>
        <w:ind w:left="3720" w:hanging="440"/>
      </w:pPr>
    </w:lvl>
    <w:lvl w:ilvl="8" w:tplc="04090011">
      <w:start w:val="1"/>
      <w:numFmt w:val="decimalEnclosedCircle"/>
      <w:lvlText w:val="%9"/>
      <w:lvlJc w:val="left"/>
      <w:pPr>
        <w:ind w:left="4160" w:hanging="440"/>
      </w:pPr>
    </w:lvl>
  </w:abstractNum>
  <w:num w:numId="1" w16cid:durableId="197329244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64A"/>
    <w:rsid w:val="0014229A"/>
    <w:rsid w:val="001A7822"/>
    <w:rsid w:val="00240799"/>
    <w:rsid w:val="003C7E41"/>
    <w:rsid w:val="005D564A"/>
    <w:rsid w:val="00747AAA"/>
    <w:rsid w:val="0078474C"/>
    <w:rsid w:val="008C3FB2"/>
    <w:rsid w:val="00C249B0"/>
    <w:rsid w:val="00E8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793F81"/>
  <w15:chartTrackingRefBased/>
  <w15:docId w15:val="{21DAE92F-AACD-4C1C-9DEC-A8473117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64A"/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564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56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564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564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564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564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564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564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564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D564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D564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D564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D564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D564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D56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564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D56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56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D564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564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D564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D56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D564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D564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407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40799"/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2407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40799"/>
    <w:rPr>
      <w:rFonts w:ascii="ＭＳ Ｐゴシック" w:eastAsia="ＭＳ Ｐゴシック" w:hAnsi="ＭＳ Ｐゴシック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伊藤板金 ００３</dc:creator>
  <cp:keywords/>
  <dc:description/>
  <cp:lastModifiedBy>伊藤板金 ００３</cp:lastModifiedBy>
  <cp:revision>3</cp:revision>
  <dcterms:created xsi:type="dcterms:W3CDTF">2025-01-29T02:12:00Z</dcterms:created>
  <dcterms:modified xsi:type="dcterms:W3CDTF">2025-01-31T07:28:00Z</dcterms:modified>
</cp:coreProperties>
</file>